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922F">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七</w:t>
      </w:r>
      <w:r>
        <w:rPr>
          <w:rFonts w:hint="eastAsia" w:ascii="宋体" w:hAnsi="宋体" w:eastAsia="宋体" w:cs="宋体"/>
          <w:kern w:val="0"/>
          <w:sz w:val="32"/>
          <w:szCs w:val="32"/>
        </w:rPr>
        <w:t>）</w:t>
      </w:r>
    </w:p>
    <w:p w14:paraId="1E0A846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54BA10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6E6E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7742D56">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2816" w:type="dxa"/>
            <w:vAlign w:val="center"/>
          </w:tcPr>
          <w:p w14:paraId="3C023DA7">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76AD4C0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248" w:type="dxa"/>
            <w:vAlign w:val="center"/>
          </w:tcPr>
          <w:p w14:paraId="58B5DA23">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9C8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089B125">
            <w:pPr>
              <w:widowControl/>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816" w:type="dxa"/>
            <w:vAlign w:val="center"/>
          </w:tcPr>
          <w:p w14:paraId="075ED72A">
            <w:pPr>
              <w:keepNext w:val="0"/>
              <w:keepLines w:val="0"/>
              <w:widowControl/>
              <w:suppressLineNumbers w:val="0"/>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多参数监护仪</w:t>
            </w:r>
          </w:p>
        </w:tc>
        <w:tc>
          <w:tcPr>
            <w:tcW w:w="648" w:type="dxa"/>
            <w:vAlign w:val="center"/>
          </w:tcPr>
          <w:p w14:paraId="3F29280E">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6</w:t>
            </w:r>
          </w:p>
        </w:tc>
        <w:tc>
          <w:tcPr>
            <w:tcW w:w="5248" w:type="dxa"/>
            <w:vAlign w:val="center"/>
          </w:tcPr>
          <w:p w14:paraId="20354C25">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模块化插件式监护仪，≥12英寸电容触摸屏，支持心电、呼吸、无创血压、血氧饱和度、脉搏、双通道有创压、双通道体温同时监测，适用于成人，小儿和新生儿；≥1台配置呼末二氧化碳和脑意识状态监测功能等</w:t>
            </w:r>
          </w:p>
        </w:tc>
      </w:tr>
      <w:tr w14:paraId="187A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2564B815">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2816" w:type="dxa"/>
            <w:vAlign w:val="center"/>
          </w:tcPr>
          <w:p w14:paraId="5877D8AE">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color w:val="000000"/>
                <w:szCs w:val="21"/>
              </w:rPr>
              <w:t>监护仪</w:t>
            </w:r>
            <w:r>
              <w:rPr>
                <w:rFonts w:hint="eastAsia" w:ascii="宋体" w:hAnsi="宋体" w:eastAsia="宋体" w:cs="宋体"/>
                <w:color w:val="000000"/>
                <w:szCs w:val="21"/>
                <w:lang w:val="en-US" w:eastAsia="zh-CN"/>
              </w:rPr>
              <w:t>A</w:t>
            </w:r>
          </w:p>
        </w:tc>
        <w:tc>
          <w:tcPr>
            <w:tcW w:w="648" w:type="dxa"/>
            <w:vAlign w:val="center"/>
          </w:tcPr>
          <w:p w14:paraId="075C3CAE">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p>
        </w:tc>
        <w:tc>
          <w:tcPr>
            <w:tcW w:w="5248" w:type="dxa"/>
            <w:vAlign w:val="center"/>
          </w:tcPr>
          <w:p w14:paraId="58BB244D">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bidi="ar"/>
              </w:rPr>
              <w:t>便携一体式监护仪,可用于监护成人,儿童,新生儿患者;≥10英寸彩色显示屏</w:t>
            </w: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静音</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可监测心电，呼吸，无创血压，血氧饱和度，脉搏和体温等:具有心率变化统计界面、动态血压分析界面、三级声光报警、血液动力学、药物计算功能等功能</w:t>
            </w:r>
          </w:p>
        </w:tc>
      </w:tr>
      <w:tr w14:paraId="18BB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5E6A3210">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c>
          <w:tcPr>
            <w:tcW w:w="2816" w:type="dxa"/>
            <w:vAlign w:val="center"/>
          </w:tcPr>
          <w:p w14:paraId="2A432AE6">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转运监护仪</w:t>
            </w:r>
          </w:p>
        </w:tc>
        <w:tc>
          <w:tcPr>
            <w:tcW w:w="648" w:type="dxa"/>
            <w:vAlign w:val="center"/>
          </w:tcPr>
          <w:p w14:paraId="4DE27424">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5248" w:type="dxa"/>
            <w:vAlign w:val="center"/>
          </w:tcPr>
          <w:p w14:paraId="7056C3A4">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bidi="ar"/>
              </w:rPr>
              <w:t>用于病房患者心电信号、血压、脉搏等生理参数的监测等，可监测心电、脉搏、血氧、血压等</w:t>
            </w:r>
            <w:r>
              <w:rPr>
                <w:rFonts w:hint="eastAsia" w:ascii="宋体" w:hAnsi="宋体" w:eastAsia="宋体" w:cs="宋体"/>
                <w:kern w:val="0"/>
                <w:szCs w:val="21"/>
                <w:lang w:eastAsia="zh-CN" w:bidi="ar"/>
              </w:rPr>
              <w:t>，</w:t>
            </w:r>
            <w:r>
              <w:rPr>
                <w:rFonts w:hint="eastAsia" w:ascii="宋体" w:hAnsi="宋体" w:eastAsia="宋体" w:cs="宋体"/>
                <w:kern w:val="0"/>
                <w:szCs w:val="21"/>
                <w:lang w:bidi="ar"/>
              </w:rPr>
              <w:t>轻便易携带，可监测病人的心电图形、呼吸、体温、血压（无创）、血氧饱和度、脉率等</w:t>
            </w:r>
          </w:p>
        </w:tc>
      </w:tr>
      <w:tr w14:paraId="3744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A6A4D52">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4</w:t>
            </w:r>
          </w:p>
        </w:tc>
        <w:tc>
          <w:tcPr>
            <w:tcW w:w="2816" w:type="dxa"/>
            <w:vAlign w:val="center"/>
          </w:tcPr>
          <w:p w14:paraId="5DEBFC55">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bidi="ar"/>
              </w:rPr>
              <w:t>监护仪</w:t>
            </w:r>
            <w:r>
              <w:rPr>
                <w:rFonts w:hint="eastAsia" w:ascii="宋体" w:hAnsi="宋体" w:eastAsia="宋体" w:cs="宋体"/>
                <w:color w:val="000000"/>
                <w:kern w:val="0"/>
                <w:szCs w:val="21"/>
                <w:lang w:val="en-US" w:eastAsia="zh-CN" w:bidi="ar"/>
              </w:rPr>
              <w:t>B</w:t>
            </w:r>
          </w:p>
        </w:tc>
        <w:tc>
          <w:tcPr>
            <w:tcW w:w="648" w:type="dxa"/>
            <w:vAlign w:val="center"/>
          </w:tcPr>
          <w:p w14:paraId="1213AB9F">
            <w:pPr>
              <w:keepNext w:val="0"/>
              <w:keepLines w:val="0"/>
              <w:widowControl/>
              <w:suppressLineNumbers w:val="0"/>
              <w:jc w:val="center"/>
              <w:textAlignment w:val="center"/>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5248" w:type="dxa"/>
            <w:vAlign w:val="center"/>
          </w:tcPr>
          <w:p w14:paraId="395266F7">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rPr>
              <w:t>用于</w:t>
            </w:r>
            <w:r>
              <w:rPr>
                <w:rFonts w:hint="eastAsia" w:ascii="宋体" w:hAnsi="宋体" w:eastAsia="宋体" w:cs="宋体"/>
                <w:kern w:val="0"/>
                <w:szCs w:val="21"/>
              </w:rPr>
              <w:t>监测手术麻醉病人的心电图形、呼吸、体温、血压（无创）、血氧饱和度、脉率、二氧化碳等</w:t>
            </w:r>
          </w:p>
        </w:tc>
      </w:tr>
      <w:tr w14:paraId="1926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D18F768">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p>
        </w:tc>
        <w:tc>
          <w:tcPr>
            <w:tcW w:w="2816" w:type="dxa"/>
            <w:vAlign w:val="center"/>
          </w:tcPr>
          <w:p w14:paraId="1BF6B414">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无创心输出量测量仪</w:t>
            </w:r>
          </w:p>
        </w:tc>
        <w:tc>
          <w:tcPr>
            <w:tcW w:w="648" w:type="dxa"/>
            <w:vAlign w:val="center"/>
          </w:tcPr>
          <w:p w14:paraId="6757A18A">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5248" w:type="dxa"/>
            <w:vAlign w:val="center"/>
          </w:tcPr>
          <w:p w14:paraId="583D2F1C">
            <w:pPr>
              <w:keepNext w:val="0"/>
              <w:keepLines w:val="0"/>
              <w:widowControl/>
              <w:suppressLineNumbers w:val="0"/>
              <w:jc w:val="left"/>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用于连续测量新生儿的心排量和心搏量的波动范围等，可应用于早产儿、新生儿（≥0.5kg），儿童等</w:t>
            </w:r>
          </w:p>
        </w:tc>
      </w:tr>
    </w:tbl>
    <w:p w14:paraId="4A40321B">
      <w:pPr>
        <w:widowControl/>
        <w:spacing w:before="100" w:beforeAutospacing="1" w:after="100" w:afterAutospacing="1"/>
        <w:ind w:firstLine="288"/>
        <w:jc w:val="left"/>
        <w:rPr>
          <w:rFonts w:ascii="宋体" w:hAnsi="宋体" w:eastAsia="宋体" w:cs="宋体"/>
          <w:kern w:val="0"/>
          <w:szCs w:val="21"/>
        </w:rPr>
      </w:pPr>
    </w:p>
    <w:p w14:paraId="7BFBFD2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二、供应商资格</w:t>
      </w:r>
    </w:p>
    <w:p w14:paraId="0008DA8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043C2F3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445211D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21747813">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3EFF6C8C">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7A17A14">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314FB73F">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25</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31</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1AE02399">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1A72107B">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571D004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0398E18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32CF41D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187049DD">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26B67781">
      <w:pPr>
        <w:widowControl/>
        <w:spacing w:before="100" w:beforeAutospacing="1" w:after="100" w:afterAutospacing="1"/>
        <w:ind w:firstLine="288"/>
        <w:jc w:val="left"/>
        <w:rPr>
          <w:rFonts w:hint="eastAsia" w:ascii="宋体" w:hAnsi="宋体" w:eastAsia="宋体" w:cs="宋体"/>
          <w:kern w:val="0"/>
          <w:szCs w:val="21"/>
        </w:rPr>
      </w:pPr>
    </w:p>
    <w:p w14:paraId="3C695D04">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45B27E32">
      <w:pPr>
        <w:jc w:val="right"/>
        <w:rPr>
          <w:rFonts w:ascii="宋体" w:hAnsi="宋体" w:eastAsia="宋体" w:cs="宋体"/>
          <w:kern w:val="0"/>
          <w:szCs w:val="21"/>
        </w:rPr>
      </w:pPr>
    </w:p>
    <w:p w14:paraId="7F97F9B4">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76C03053">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25</w:t>
      </w:r>
      <w:r>
        <w:rPr>
          <w:rFonts w:hint="eastAsia" w:ascii="宋体" w:hAnsi="宋体" w:eastAsia="宋体" w:cs="宋体"/>
          <w:kern w:val="0"/>
          <w:szCs w:val="21"/>
        </w:rPr>
        <w:t>日</w:t>
      </w:r>
    </w:p>
    <w:p w14:paraId="0E15F9F4">
      <w:pPr>
        <w:jc w:val="right"/>
        <w:rPr>
          <w:rFonts w:hint="eastAsia" w:ascii="宋体" w:hAnsi="宋体" w:eastAsia="宋体" w:cs="宋体"/>
          <w:kern w:val="0"/>
          <w:szCs w:val="21"/>
        </w:rPr>
      </w:pPr>
    </w:p>
    <w:p w14:paraId="5EEDA17F">
      <w:pPr>
        <w:jc w:val="right"/>
        <w:rPr>
          <w:rFonts w:hint="eastAsia" w:ascii="宋体" w:hAnsi="宋体" w:eastAsia="宋体" w:cs="宋体"/>
          <w:kern w:val="0"/>
          <w:szCs w:val="21"/>
        </w:rPr>
      </w:pPr>
    </w:p>
    <w:p w14:paraId="5B9F0851">
      <w:pPr>
        <w:jc w:val="right"/>
        <w:rPr>
          <w:rFonts w:hint="eastAsia" w:ascii="宋体" w:hAnsi="宋体" w:eastAsia="宋体" w:cs="宋体"/>
          <w:kern w:val="0"/>
          <w:szCs w:val="21"/>
        </w:rPr>
      </w:pPr>
    </w:p>
    <w:p w14:paraId="0B10C58B">
      <w:pPr>
        <w:jc w:val="right"/>
        <w:rPr>
          <w:rFonts w:hint="eastAsia" w:ascii="宋体" w:hAnsi="宋体" w:eastAsia="宋体" w:cs="宋体"/>
          <w:kern w:val="0"/>
          <w:szCs w:val="21"/>
        </w:rPr>
      </w:pPr>
    </w:p>
    <w:p w14:paraId="053048EC">
      <w:pPr>
        <w:jc w:val="right"/>
        <w:rPr>
          <w:rFonts w:hint="eastAsia" w:ascii="宋体" w:hAnsi="宋体" w:eastAsia="宋体" w:cs="宋体"/>
          <w:kern w:val="0"/>
          <w:szCs w:val="21"/>
        </w:rPr>
      </w:pPr>
    </w:p>
    <w:p w14:paraId="1F7154D6">
      <w:pPr>
        <w:jc w:val="right"/>
        <w:rPr>
          <w:rFonts w:hint="eastAsia" w:ascii="宋体" w:hAnsi="宋体" w:eastAsia="宋体" w:cs="宋体"/>
          <w:kern w:val="0"/>
          <w:szCs w:val="21"/>
        </w:rPr>
      </w:pPr>
    </w:p>
    <w:p w14:paraId="7C4C89BF">
      <w:pPr>
        <w:jc w:val="right"/>
        <w:rPr>
          <w:rFonts w:hint="eastAsia" w:ascii="宋体" w:hAnsi="宋体" w:eastAsia="宋体" w:cs="宋体"/>
          <w:kern w:val="0"/>
          <w:szCs w:val="21"/>
        </w:rPr>
      </w:pPr>
    </w:p>
    <w:p w14:paraId="579BE231">
      <w:pPr>
        <w:jc w:val="right"/>
        <w:rPr>
          <w:rFonts w:hint="eastAsia" w:ascii="宋体" w:hAnsi="宋体" w:eastAsia="宋体" w:cs="宋体"/>
          <w:kern w:val="0"/>
          <w:szCs w:val="21"/>
        </w:rPr>
      </w:pPr>
    </w:p>
    <w:p w14:paraId="17E85433">
      <w:pPr>
        <w:jc w:val="both"/>
        <w:rPr>
          <w:rFonts w:hint="eastAsia" w:ascii="宋体" w:hAnsi="宋体" w:eastAsia="宋体" w:cs="宋体"/>
          <w:kern w:val="0"/>
          <w:szCs w:val="21"/>
        </w:rPr>
      </w:pPr>
    </w:p>
    <w:p w14:paraId="28BCE9CC">
      <w:pPr>
        <w:jc w:val="left"/>
        <w:rPr>
          <w:rFonts w:hint="eastAsia" w:ascii="宋体" w:hAnsi="宋体" w:eastAsia="宋体" w:cs="宋体"/>
          <w:kern w:val="0"/>
          <w:szCs w:val="21"/>
          <w:lang w:val="en-US" w:eastAsia="zh-CN"/>
        </w:rPr>
      </w:pPr>
    </w:p>
    <w:p w14:paraId="0B1DE0FB">
      <w:pPr>
        <w:jc w:val="left"/>
        <w:rPr>
          <w:rFonts w:hint="eastAsia" w:ascii="宋体" w:hAnsi="宋体" w:eastAsia="宋体" w:cs="宋体"/>
          <w:kern w:val="0"/>
          <w:szCs w:val="21"/>
          <w:lang w:val="en-US" w:eastAsia="zh-CN"/>
        </w:rPr>
      </w:pPr>
    </w:p>
    <w:p w14:paraId="77063647">
      <w:pPr>
        <w:jc w:val="left"/>
        <w:rPr>
          <w:rFonts w:hint="eastAsia" w:ascii="宋体" w:hAnsi="宋体" w:eastAsia="宋体" w:cs="宋体"/>
          <w:kern w:val="0"/>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0F6A9F4">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5243FC0">
      <w:pPr>
        <w:jc w:val="center"/>
        <w:rPr>
          <w:rFonts w:hint="eastAsia" w:ascii="黑体" w:hAnsi="黑体" w:eastAsia="黑体" w:cs="黑体"/>
          <w:sz w:val="52"/>
          <w:szCs w:val="52"/>
          <w:lang w:val="en-US" w:eastAsia="zh-CN"/>
        </w:rPr>
      </w:pPr>
    </w:p>
    <w:p w14:paraId="05BCCD6E">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0026B66">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2C970A70">
      <w:pPr>
        <w:jc w:val="center"/>
        <w:rPr>
          <w:rFonts w:hint="eastAsia" w:ascii="黑体" w:hAnsi="黑体" w:eastAsia="黑体" w:cs="黑体"/>
          <w:sz w:val="52"/>
          <w:szCs w:val="52"/>
          <w:lang w:val="en-US" w:eastAsia="zh-CN"/>
        </w:rPr>
      </w:pPr>
    </w:p>
    <w:p w14:paraId="6A684E52">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32B31822">
      <w:pPr>
        <w:rPr>
          <w:rFonts w:hint="eastAsia"/>
          <w:lang w:val="en-US" w:eastAsia="zh-CN"/>
        </w:rPr>
      </w:pPr>
    </w:p>
    <w:p w14:paraId="549DB40D">
      <w:pPr>
        <w:rPr>
          <w:rFonts w:hint="eastAsia" w:ascii="黑体" w:hAnsi="黑体" w:eastAsia="黑体" w:cs="黑体"/>
          <w:sz w:val="32"/>
          <w:szCs w:val="32"/>
          <w:lang w:val="en-US" w:eastAsia="zh-CN"/>
        </w:rPr>
      </w:pPr>
    </w:p>
    <w:p w14:paraId="1225785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GYSYSBZXTZ202507</w:t>
      </w:r>
    </w:p>
    <w:p w14:paraId="135322EA">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广州医科大学附属第四医院2025年度医疗设备听证（七</w:t>
      </w:r>
      <w:bookmarkStart w:id="1" w:name="_GoBack"/>
      <w:bookmarkEnd w:id="1"/>
      <w:r>
        <w:rPr>
          <w:rFonts w:hint="eastAsia" w:ascii="黑体" w:hAnsi="黑体" w:eastAsia="黑体" w:cs="黑体"/>
          <w:b/>
          <w:bCs/>
          <w:sz w:val="28"/>
          <w:szCs w:val="28"/>
          <w:highlight w:val="yellow"/>
          <w:u w:val="single"/>
          <w:lang w:val="en-US" w:eastAsia="zh-CN"/>
        </w:rPr>
        <w:t>）</w:t>
      </w:r>
    </w:p>
    <w:p w14:paraId="5D1915D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7852D87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B8E5083">
      <w:pPr>
        <w:rPr>
          <w:rFonts w:hint="eastAsia" w:ascii="黑体" w:hAnsi="黑体" w:eastAsia="黑体" w:cs="黑体"/>
          <w:sz w:val="32"/>
          <w:szCs w:val="32"/>
          <w:lang w:val="en-US" w:eastAsia="zh-CN"/>
        </w:rPr>
      </w:pPr>
    </w:p>
    <w:p w14:paraId="29ED61C8">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050687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3A7835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2B0EBA3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6F6431D6">
      <w:pPr>
        <w:rPr>
          <w:rFonts w:hint="eastAsia" w:ascii="黑体" w:hAnsi="黑体" w:eastAsia="黑体" w:cs="黑体"/>
          <w:sz w:val="32"/>
          <w:szCs w:val="32"/>
          <w:lang w:val="en-US" w:eastAsia="zh-CN"/>
        </w:rPr>
      </w:pPr>
    </w:p>
    <w:p w14:paraId="31E0AA80">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0DA33F04">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511DC08D">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4D1770C2">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8A0E84A">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C4C6B26">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5D4B621">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15C448B">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426D9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D87D69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0805E6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B7E4585">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93599E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F4C20C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F2977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C0C5BC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5D74FF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12980A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B1DE05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164AC2">
      <w:pPr>
        <w:jc w:val="left"/>
        <w:rPr>
          <w:rFonts w:hint="eastAsia" w:ascii="仿宋" w:hAnsi="仿宋" w:eastAsia="仿宋" w:cs="仿宋"/>
          <w:sz w:val="32"/>
          <w:szCs w:val="32"/>
          <w:lang w:val="en-US" w:eastAsia="zh-CN"/>
        </w:rPr>
      </w:pPr>
    </w:p>
    <w:p w14:paraId="5FC7F66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600F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4D92E57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63F9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9D7F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36529AAB">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CAB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9A5A6B9">
            <w:pPr>
              <w:rPr>
                <w:rFonts w:hint="eastAsia" w:ascii="仿宋" w:hAnsi="仿宋" w:eastAsia="仿宋" w:cs="仿宋"/>
                <w:i w:val="0"/>
                <w:iCs w:val="0"/>
                <w:color w:val="000000"/>
                <w:sz w:val="24"/>
                <w:szCs w:val="24"/>
                <w:u w:val="none"/>
              </w:rPr>
            </w:pPr>
          </w:p>
        </w:tc>
      </w:tr>
      <w:tr w14:paraId="1F66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49B31A1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7914B85">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447C9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F1C2823">
            <w:pPr>
              <w:rPr>
                <w:rFonts w:hint="eastAsia" w:ascii="仿宋" w:hAnsi="仿宋" w:eastAsia="仿宋" w:cs="仿宋"/>
                <w:i w:val="0"/>
                <w:iCs w:val="0"/>
                <w:color w:val="000000"/>
                <w:sz w:val="24"/>
                <w:szCs w:val="24"/>
                <w:u w:val="none"/>
              </w:rPr>
            </w:pPr>
          </w:p>
        </w:tc>
      </w:tr>
      <w:tr w14:paraId="64AD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A77F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B8F86EC">
            <w:pPr>
              <w:jc w:val="center"/>
              <w:rPr>
                <w:rFonts w:hint="eastAsia" w:ascii="仿宋" w:hAnsi="仿宋" w:eastAsia="仿宋" w:cs="仿宋"/>
                <w:i w:val="0"/>
                <w:iCs w:val="0"/>
                <w:color w:val="000000"/>
                <w:sz w:val="24"/>
                <w:szCs w:val="24"/>
                <w:u w:val="none"/>
              </w:rPr>
            </w:pPr>
          </w:p>
        </w:tc>
      </w:tr>
      <w:tr w14:paraId="5821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02B35F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3C198A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5E16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574BE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5B6572A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7D7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355A82E5">
            <w:pPr>
              <w:rPr>
                <w:rFonts w:hint="eastAsia" w:ascii="仿宋" w:hAnsi="仿宋" w:eastAsia="仿宋" w:cs="仿宋"/>
                <w:i w:val="0"/>
                <w:iCs w:val="0"/>
                <w:color w:val="000000"/>
                <w:sz w:val="24"/>
                <w:szCs w:val="24"/>
                <w:u w:val="none"/>
              </w:rPr>
            </w:pPr>
          </w:p>
        </w:tc>
      </w:tr>
      <w:tr w14:paraId="3AB3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73B11D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1E7D238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1DB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23B6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EDF69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77A1151B">
            <w:pPr>
              <w:rPr>
                <w:rFonts w:hint="eastAsia" w:ascii="仿宋" w:hAnsi="仿宋" w:eastAsia="仿宋" w:cs="仿宋"/>
                <w:i w:val="0"/>
                <w:iCs w:val="0"/>
                <w:color w:val="000000"/>
                <w:sz w:val="22"/>
                <w:szCs w:val="22"/>
                <w:u w:val="none"/>
              </w:rPr>
            </w:pPr>
          </w:p>
        </w:tc>
      </w:tr>
      <w:tr w14:paraId="34F6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72114E8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4279A3B">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1545BC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558D90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7D2F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4F7192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82C6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61E7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237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3C4A0E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22C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E5D71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6C9794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017D92A">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0FD91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6175E92">
            <w:pPr>
              <w:rPr>
                <w:rFonts w:hint="eastAsia" w:ascii="仿宋" w:hAnsi="仿宋" w:eastAsia="仿宋" w:cs="仿宋"/>
                <w:i w:val="0"/>
                <w:iCs w:val="0"/>
                <w:color w:val="000000"/>
                <w:sz w:val="22"/>
                <w:szCs w:val="22"/>
                <w:u w:val="none"/>
              </w:rPr>
            </w:pPr>
          </w:p>
        </w:tc>
      </w:tr>
      <w:tr w14:paraId="25F4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2DE4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6EF62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AB9FE5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51175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7C1EC6">
            <w:pPr>
              <w:rPr>
                <w:rFonts w:hint="eastAsia" w:ascii="仿宋" w:hAnsi="仿宋" w:eastAsia="仿宋" w:cs="仿宋"/>
                <w:i w:val="0"/>
                <w:iCs w:val="0"/>
                <w:color w:val="000000"/>
                <w:sz w:val="22"/>
                <w:szCs w:val="22"/>
                <w:u w:val="none"/>
              </w:rPr>
            </w:pPr>
          </w:p>
        </w:tc>
      </w:tr>
      <w:tr w14:paraId="0C23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448FE4">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118673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37F2A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4A90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191A41">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48B5BE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23C17F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0118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4A54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4E88AF83">
            <w:pPr>
              <w:jc w:val="left"/>
              <w:rPr>
                <w:rFonts w:hint="eastAsia" w:ascii="仿宋" w:hAnsi="仿宋" w:eastAsia="仿宋" w:cs="仿宋"/>
                <w:i w:val="0"/>
                <w:iCs w:val="0"/>
                <w:color w:val="000000"/>
                <w:sz w:val="22"/>
                <w:szCs w:val="22"/>
                <w:u w:val="none"/>
              </w:rPr>
            </w:pPr>
          </w:p>
        </w:tc>
      </w:tr>
      <w:tr w14:paraId="12CB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22993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63E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8F48C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1F7D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9F635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15B6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6CCD1F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00E8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744951F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04D40202">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33FE3A8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038C1917">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31684C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0DC8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3A9EAE0">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065FAF1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403ABAD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4651BD40">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72A70F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35B3AF54">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492A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A3A9B8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59FD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40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14B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C2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753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77D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CC3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E56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A60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BBF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8B0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1DB9">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69C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0BB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30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7A0A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A518">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A46B">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9B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B37A">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371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3932">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01A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052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7DCE">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E3C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B51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82C8">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55C5">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FA57">
            <w:pPr>
              <w:rPr>
                <w:rFonts w:hint="eastAsia" w:ascii="仿宋" w:hAnsi="仿宋" w:eastAsia="仿宋" w:cs="仿宋"/>
                <w:i w:val="0"/>
                <w:iCs w:val="0"/>
                <w:color w:val="000000"/>
                <w:sz w:val="21"/>
                <w:szCs w:val="21"/>
                <w:u w:val="none"/>
              </w:rPr>
            </w:pPr>
          </w:p>
        </w:tc>
      </w:tr>
      <w:tr w14:paraId="58FAA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FAB7">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343B">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84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5A57">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DA03">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9C5C">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08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B423">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8F30">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1F0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5607">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2D8B">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0634">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8A52">
            <w:pPr>
              <w:rPr>
                <w:rFonts w:hint="eastAsia" w:ascii="仿宋" w:hAnsi="仿宋" w:eastAsia="仿宋" w:cs="仿宋"/>
                <w:i w:val="0"/>
                <w:iCs w:val="0"/>
                <w:color w:val="000000"/>
                <w:sz w:val="21"/>
                <w:szCs w:val="21"/>
                <w:u w:val="none"/>
              </w:rPr>
            </w:pPr>
          </w:p>
        </w:tc>
      </w:tr>
      <w:tr w14:paraId="42F6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04C2">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918D">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367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100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6640">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18F9">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2BD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6E5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B4B">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4B3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E27E">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9BC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5555">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107">
            <w:pPr>
              <w:rPr>
                <w:rFonts w:hint="eastAsia" w:ascii="仿宋" w:hAnsi="仿宋" w:eastAsia="仿宋" w:cs="仿宋"/>
                <w:i w:val="0"/>
                <w:iCs w:val="0"/>
                <w:color w:val="000000"/>
                <w:sz w:val="21"/>
                <w:szCs w:val="21"/>
                <w:u w:val="none"/>
              </w:rPr>
            </w:pPr>
          </w:p>
        </w:tc>
      </w:tr>
      <w:tr w14:paraId="766B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D9F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AB2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F1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F10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5BA3">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5899">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4005">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974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DDB4">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0CE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047B">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0EA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889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9866">
            <w:pPr>
              <w:rPr>
                <w:rFonts w:hint="eastAsia" w:ascii="仿宋" w:hAnsi="仿宋" w:eastAsia="仿宋" w:cs="仿宋"/>
                <w:i w:val="0"/>
                <w:iCs w:val="0"/>
                <w:color w:val="000000"/>
                <w:sz w:val="21"/>
                <w:szCs w:val="21"/>
                <w:u w:val="none"/>
              </w:rPr>
            </w:pPr>
          </w:p>
        </w:tc>
      </w:tr>
      <w:tr w14:paraId="1BB3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EBC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0F6D">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AE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9F6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DDE2">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2BDC">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7D0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1E6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FD0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9ED1">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90DD">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4B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E6D6">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831F">
            <w:pPr>
              <w:rPr>
                <w:rFonts w:hint="eastAsia" w:ascii="仿宋" w:hAnsi="仿宋" w:eastAsia="仿宋" w:cs="仿宋"/>
                <w:i w:val="0"/>
                <w:iCs w:val="0"/>
                <w:color w:val="000000"/>
                <w:sz w:val="21"/>
                <w:szCs w:val="21"/>
                <w:u w:val="none"/>
              </w:rPr>
            </w:pPr>
          </w:p>
        </w:tc>
      </w:tr>
      <w:tr w14:paraId="621D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67E6">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A0C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B9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9300">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7F8A">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B2A2">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E8B6">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F71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7738">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3EAB">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A978">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FD8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A81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CEDF">
            <w:pPr>
              <w:rPr>
                <w:rFonts w:hint="eastAsia" w:ascii="仿宋" w:hAnsi="仿宋" w:eastAsia="仿宋" w:cs="仿宋"/>
                <w:i w:val="0"/>
                <w:iCs w:val="0"/>
                <w:color w:val="000000"/>
                <w:sz w:val="21"/>
                <w:szCs w:val="21"/>
                <w:u w:val="none"/>
              </w:rPr>
            </w:pPr>
          </w:p>
        </w:tc>
      </w:tr>
      <w:tr w14:paraId="31C1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222D87C">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3ED218B">
      <w:pPr>
        <w:jc w:val="left"/>
        <w:rPr>
          <w:rFonts w:hint="eastAsia" w:ascii="仿宋" w:hAnsi="仿宋" w:eastAsia="仿宋" w:cs="仿宋"/>
          <w:sz w:val="32"/>
          <w:szCs w:val="32"/>
          <w:lang w:val="en-US" w:eastAsia="zh-CN"/>
        </w:rPr>
      </w:pPr>
    </w:p>
    <w:p w14:paraId="0DB9499D">
      <w:pPr>
        <w:jc w:val="left"/>
        <w:rPr>
          <w:rFonts w:hint="eastAsia" w:ascii="仿宋" w:hAnsi="仿宋" w:eastAsia="仿宋" w:cs="仿宋"/>
          <w:sz w:val="32"/>
          <w:szCs w:val="32"/>
          <w:lang w:val="en-US" w:eastAsia="zh-CN"/>
        </w:rPr>
      </w:pPr>
    </w:p>
    <w:p w14:paraId="64AF9EC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38BDC3F0">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5CB55C4A">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4EDCB59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5EBCA98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61FD98A7">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21156A7F">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457B1E44">
      <w:pPr>
        <w:numPr>
          <w:ilvl w:val="0"/>
          <w:numId w:val="0"/>
        </w:numPr>
        <w:jc w:val="left"/>
        <w:rPr>
          <w:rFonts w:hint="eastAsia" w:ascii="黑体" w:hAnsi="黑体" w:eastAsia="黑体" w:cs="黑体"/>
          <w:sz w:val="32"/>
          <w:szCs w:val="32"/>
          <w:lang w:val="en-US" w:eastAsia="zh-CN"/>
        </w:rPr>
      </w:pPr>
    </w:p>
    <w:p w14:paraId="325B8606">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481B681F">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084DC964">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38522356">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3F46A84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38841EFD">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3034CDA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18999EF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6A036E9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5EB534F6">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283D84A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6ACE9F4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3FF73DEC">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7284DA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47F1EA2F">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760EFE3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60DD63E2">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5A57D3C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29C9A6F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0F850EFB">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56D3E46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675754A">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15D40CB0">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636CC4A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67D602F">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71F4B2F0">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BA3DB89">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7D5FD9E1">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66E231B3">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5FBFD284">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66E748B">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7DEFD015">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2C877F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1F6D8E5B">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38AB2C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B775242">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7927A2F3">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680F301">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696C5179">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335E2345">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300F88A2">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1D03F4FF">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4D5E5A0E">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52E2049C">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470874">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61887EFD">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88E0505">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72E72F6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C6142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6B5017C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4F8CCCA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331DC66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0908087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27F3856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4CBA1C07">
      <w:pPr>
        <w:ind w:firstLine="480"/>
        <w:rPr>
          <w:rFonts w:hint="eastAsia" w:ascii="宋体" w:hAnsi="宋体" w:eastAsia="宋体" w:cs="宋体"/>
          <w:sz w:val="24"/>
          <w:szCs w:val="24"/>
          <w:lang w:val="en-US" w:eastAsia="zh-CN"/>
        </w:rPr>
      </w:pPr>
    </w:p>
    <w:p w14:paraId="77923F63">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7FF42B5">
      <w:pPr>
        <w:jc w:val="center"/>
        <w:rPr>
          <w:rFonts w:hint="eastAsia" w:ascii="宋体" w:hAnsi="宋体" w:eastAsia="宋体" w:cs="宋体"/>
          <w:b/>
          <w:sz w:val="24"/>
          <w:szCs w:val="24"/>
        </w:rPr>
      </w:pPr>
    </w:p>
    <w:p w14:paraId="61469603">
      <w:pPr>
        <w:jc w:val="right"/>
        <w:rPr>
          <w:rFonts w:hint="eastAsia" w:ascii="宋体" w:hAnsi="宋体" w:eastAsia="宋体" w:cs="宋体"/>
          <w:sz w:val="24"/>
          <w:szCs w:val="24"/>
        </w:rPr>
      </w:pPr>
    </w:p>
    <w:p w14:paraId="42689303">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47E11EDF">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854AFE5">
      <w:pPr>
        <w:ind w:firstLine="480"/>
        <w:rPr>
          <w:rFonts w:hint="eastAsia" w:ascii="宋体" w:hAnsi="宋体" w:eastAsia="宋体" w:cs="宋体"/>
          <w:sz w:val="24"/>
          <w:szCs w:val="24"/>
        </w:rPr>
      </w:pPr>
    </w:p>
    <w:p w14:paraId="03BAAC04">
      <w:pPr>
        <w:ind w:firstLine="480"/>
        <w:rPr>
          <w:rFonts w:hint="eastAsia" w:ascii="宋体" w:hAnsi="宋体" w:eastAsia="宋体" w:cs="宋体"/>
          <w:sz w:val="24"/>
          <w:szCs w:val="24"/>
        </w:rPr>
      </w:pPr>
    </w:p>
    <w:p w14:paraId="6E667432">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52A7A444">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65D6201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E578F3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EFD781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F5FBB7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2142612A">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04F1F2F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5E7A2F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0C3C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4B74C5D5">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3753913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7FA2E78E">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044C25C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0E122ED7">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09ED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07937114">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482B099C">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476FA847">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4F60BC9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371F7E20">
            <w:pPr>
              <w:widowControl w:val="0"/>
              <w:numPr>
                <w:ilvl w:val="0"/>
                <w:numId w:val="0"/>
              </w:numPr>
              <w:jc w:val="center"/>
              <w:rPr>
                <w:rFonts w:hint="eastAsia" w:ascii="仿宋" w:hAnsi="仿宋" w:eastAsia="仿宋" w:cs="仿宋"/>
                <w:sz w:val="28"/>
                <w:szCs w:val="28"/>
                <w:vertAlign w:val="baseline"/>
                <w:lang w:val="en-US" w:eastAsia="zh-CN"/>
              </w:rPr>
            </w:pPr>
          </w:p>
        </w:tc>
      </w:tr>
      <w:tr w14:paraId="5743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AFB1007">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4CB143B7">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24FBD1A8">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7BD183A1">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55CA5638">
            <w:pPr>
              <w:widowControl w:val="0"/>
              <w:numPr>
                <w:ilvl w:val="0"/>
                <w:numId w:val="0"/>
              </w:numPr>
              <w:jc w:val="center"/>
              <w:rPr>
                <w:rFonts w:hint="eastAsia" w:ascii="仿宋" w:hAnsi="仿宋" w:eastAsia="仿宋" w:cs="仿宋"/>
                <w:sz w:val="28"/>
                <w:szCs w:val="28"/>
                <w:vertAlign w:val="baseline"/>
                <w:lang w:val="en-US" w:eastAsia="zh-CN"/>
              </w:rPr>
            </w:pPr>
          </w:p>
        </w:tc>
      </w:tr>
    </w:tbl>
    <w:p w14:paraId="349B1019">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5487195E">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469832EB">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35579BE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72CB587D">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8907387"/>
    <w:rsid w:val="0BBD7257"/>
    <w:rsid w:val="0C9D0A04"/>
    <w:rsid w:val="0F4A52C7"/>
    <w:rsid w:val="11915D0D"/>
    <w:rsid w:val="15106DCE"/>
    <w:rsid w:val="18683255"/>
    <w:rsid w:val="19297A6D"/>
    <w:rsid w:val="19E95123"/>
    <w:rsid w:val="1BD34839"/>
    <w:rsid w:val="218A52BB"/>
    <w:rsid w:val="23F44106"/>
    <w:rsid w:val="270D229E"/>
    <w:rsid w:val="275A6452"/>
    <w:rsid w:val="2C732934"/>
    <w:rsid w:val="2C8D23C1"/>
    <w:rsid w:val="2C8E6136"/>
    <w:rsid w:val="2EAA2956"/>
    <w:rsid w:val="2F5269E5"/>
    <w:rsid w:val="32123919"/>
    <w:rsid w:val="365437D6"/>
    <w:rsid w:val="3C9E2E68"/>
    <w:rsid w:val="3D69136E"/>
    <w:rsid w:val="42A7342F"/>
    <w:rsid w:val="43211A2B"/>
    <w:rsid w:val="44A70626"/>
    <w:rsid w:val="459B3BA5"/>
    <w:rsid w:val="47443D9E"/>
    <w:rsid w:val="48D563EE"/>
    <w:rsid w:val="4DB4715F"/>
    <w:rsid w:val="4F5E3050"/>
    <w:rsid w:val="51261F2B"/>
    <w:rsid w:val="5385101B"/>
    <w:rsid w:val="53F80C41"/>
    <w:rsid w:val="5A285D45"/>
    <w:rsid w:val="5C0C05B0"/>
    <w:rsid w:val="5F0A34BF"/>
    <w:rsid w:val="600E33F2"/>
    <w:rsid w:val="60BD2EBC"/>
    <w:rsid w:val="617445B9"/>
    <w:rsid w:val="63D27C36"/>
    <w:rsid w:val="6A9952D7"/>
    <w:rsid w:val="6B080305"/>
    <w:rsid w:val="6FED6A31"/>
    <w:rsid w:val="70E92792"/>
    <w:rsid w:val="70F16351"/>
    <w:rsid w:val="76930654"/>
    <w:rsid w:val="79890A6E"/>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3311</Words>
  <Characters>3437</Characters>
  <Lines>12</Lines>
  <Paragraphs>3</Paragraphs>
  <TotalTime>584</TotalTime>
  <ScaleCrop>false</ScaleCrop>
  <LinksUpToDate>false</LinksUpToDate>
  <CharactersWithSpaces>3935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2025-03-25T06:51:13Z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